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F9D" w:rsidRDefault="00322F9D" w:rsidP="002D427B">
      <w:pPr>
        <w:jc w:val="right"/>
        <w:rPr>
          <w:szCs w:val="21"/>
        </w:rPr>
      </w:pPr>
      <w:r>
        <w:rPr>
          <w:rFonts w:hint="eastAsia"/>
          <w:sz w:val="36"/>
          <w:szCs w:val="36"/>
        </w:rPr>
        <w:t xml:space="preserve">　　　　　</w:t>
      </w:r>
      <w:r w:rsidRPr="00322F9D">
        <w:rPr>
          <w:rFonts w:hint="eastAsia"/>
          <w:szCs w:val="21"/>
        </w:rPr>
        <w:t>【講習会を受講しないで登録更新をする場合に作成】</w:t>
      </w:r>
    </w:p>
    <w:p w:rsidR="00156A82" w:rsidRPr="00322F9D" w:rsidRDefault="00156A82" w:rsidP="00072DD0">
      <w:pPr>
        <w:jc w:val="left"/>
        <w:rPr>
          <w:szCs w:val="21"/>
        </w:rPr>
      </w:pPr>
    </w:p>
    <w:p w:rsidR="008D250C" w:rsidRPr="00A83D00" w:rsidRDefault="00AB1154" w:rsidP="00A83D00">
      <w:pPr>
        <w:jc w:val="center"/>
        <w:rPr>
          <w:sz w:val="36"/>
          <w:szCs w:val="36"/>
        </w:rPr>
      </w:pPr>
      <w:r>
        <w:rPr>
          <w:rFonts w:hint="eastAsia"/>
          <w:sz w:val="36"/>
          <w:szCs w:val="36"/>
        </w:rPr>
        <w:t>登録更新申告書</w:t>
      </w:r>
    </w:p>
    <w:p w:rsidR="00A83D00" w:rsidRPr="00A83D00" w:rsidRDefault="00A83D00">
      <w:pPr>
        <w:rPr>
          <w:sz w:val="24"/>
          <w:szCs w:val="24"/>
        </w:rPr>
      </w:pPr>
    </w:p>
    <w:p w:rsidR="00A83D00" w:rsidRPr="00A83D00" w:rsidRDefault="00A83D00" w:rsidP="006B31A3">
      <w:pPr>
        <w:ind w:firstLineChars="100" w:firstLine="240"/>
        <w:rPr>
          <w:sz w:val="24"/>
          <w:szCs w:val="24"/>
        </w:rPr>
      </w:pPr>
      <w:r w:rsidRPr="00A83D00">
        <w:rPr>
          <w:rFonts w:hint="eastAsia"/>
          <w:sz w:val="24"/>
          <w:szCs w:val="24"/>
        </w:rPr>
        <w:t>私は、福島県被災宅地危険度判定士の登録更新において、下記の要件を満たしている</w:t>
      </w:r>
      <w:r w:rsidR="004C121D">
        <w:rPr>
          <w:rFonts w:hint="eastAsia"/>
          <w:sz w:val="24"/>
          <w:szCs w:val="24"/>
        </w:rPr>
        <w:t>ことを申告します。</w:t>
      </w:r>
    </w:p>
    <w:p w:rsidR="00190984" w:rsidRDefault="00A83D00" w:rsidP="002D427B">
      <w:pPr>
        <w:pStyle w:val="a7"/>
        <w:rPr>
          <w:sz w:val="24"/>
          <w:szCs w:val="24"/>
        </w:rPr>
      </w:pPr>
      <w:r w:rsidRPr="00A83D00">
        <w:rPr>
          <w:rFonts w:hint="eastAsia"/>
          <w:sz w:val="24"/>
          <w:szCs w:val="24"/>
        </w:rPr>
        <w:t>記</w:t>
      </w:r>
    </w:p>
    <w:p w:rsidR="002D427B" w:rsidRPr="002D427B" w:rsidRDefault="002D427B" w:rsidP="002D427B"/>
    <w:p w:rsidR="00190984" w:rsidRPr="00190984" w:rsidRDefault="00190984" w:rsidP="00190984">
      <w:pPr>
        <w:rPr>
          <w:sz w:val="24"/>
          <w:szCs w:val="24"/>
        </w:rPr>
      </w:pPr>
      <w:r w:rsidRPr="00A83D00">
        <w:rPr>
          <w:rFonts w:hint="eastAsia"/>
          <w:sz w:val="24"/>
          <w:szCs w:val="24"/>
        </w:rPr>
        <w:t>（該当する</w:t>
      </w:r>
      <w:r>
        <w:rPr>
          <w:rFonts w:hint="eastAsia"/>
          <w:sz w:val="24"/>
          <w:szCs w:val="24"/>
        </w:rPr>
        <w:t>いずれかの</w:t>
      </w:r>
      <w:r w:rsidRPr="00A83D00">
        <w:rPr>
          <w:rFonts w:hint="eastAsia"/>
          <w:sz w:val="24"/>
          <w:szCs w:val="24"/>
        </w:rPr>
        <w:t>番号（１</w:t>
      </w:r>
      <w:r>
        <w:rPr>
          <w:rFonts w:hint="eastAsia"/>
          <w:sz w:val="24"/>
          <w:szCs w:val="24"/>
        </w:rPr>
        <w:t>～３</w:t>
      </w:r>
      <w:r w:rsidRPr="00A83D00">
        <w:rPr>
          <w:rFonts w:hint="eastAsia"/>
          <w:sz w:val="24"/>
          <w:szCs w:val="24"/>
        </w:rPr>
        <w:t>、（１）～（３））を○で囲</w:t>
      </w:r>
      <w:r>
        <w:rPr>
          <w:rFonts w:hint="eastAsia"/>
          <w:sz w:val="24"/>
          <w:szCs w:val="24"/>
        </w:rPr>
        <w:t>むこと。</w:t>
      </w:r>
      <w:r w:rsidRPr="00A83D00">
        <w:rPr>
          <w:rFonts w:hint="eastAsia"/>
          <w:sz w:val="24"/>
          <w:szCs w:val="24"/>
        </w:rPr>
        <w:t>）</w:t>
      </w:r>
    </w:p>
    <w:p w:rsidR="00190984" w:rsidRPr="00330AB5" w:rsidRDefault="00190984" w:rsidP="00330AB5"/>
    <w:p w:rsidR="004D0D5A" w:rsidRDefault="00573359" w:rsidP="006B31A3">
      <w:pPr>
        <w:pStyle w:val="a9"/>
        <w:ind w:leftChars="100" w:left="450" w:right="-1" w:hangingChars="100" w:hanging="240"/>
        <w:jc w:val="both"/>
        <w:rPr>
          <w:sz w:val="24"/>
          <w:szCs w:val="24"/>
        </w:rPr>
      </w:pPr>
      <w:r>
        <w:rPr>
          <w:rFonts w:hint="eastAsia"/>
          <w:sz w:val="24"/>
          <w:szCs w:val="24"/>
        </w:rPr>
        <w:t xml:space="preserve">１　</w:t>
      </w:r>
      <w:r w:rsidR="00156A82">
        <w:rPr>
          <w:rFonts w:hint="eastAsia"/>
          <w:sz w:val="24"/>
          <w:szCs w:val="24"/>
        </w:rPr>
        <w:t>現在の登録有効期間内に</w:t>
      </w:r>
      <w:r>
        <w:rPr>
          <w:rFonts w:hint="eastAsia"/>
          <w:sz w:val="24"/>
          <w:szCs w:val="24"/>
        </w:rPr>
        <w:t>、被災宅地危険度判定士として派遣されたことがある。</w:t>
      </w:r>
    </w:p>
    <w:p w:rsidR="00ED482D" w:rsidRDefault="00ED482D" w:rsidP="006B31A3">
      <w:pPr>
        <w:pStyle w:val="a9"/>
        <w:ind w:right="-1" w:firstLineChars="300" w:firstLine="720"/>
        <w:jc w:val="both"/>
        <w:rPr>
          <w:sz w:val="24"/>
          <w:szCs w:val="24"/>
        </w:rPr>
      </w:pPr>
    </w:p>
    <w:p w:rsidR="002C526A" w:rsidRPr="002C526A" w:rsidRDefault="002C526A" w:rsidP="006B31A3">
      <w:pPr>
        <w:pStyle w:val="a9"/>
        <w:ind w:right="-1" w:firstLineChars="300" w:firstLine="720"/>
        <w:jc w:val="both"/>
        <w:rPr>
          <w:sz w:val="24"/>
          <w:szCs w:val="24"/>
          <w:u w:val="single"/>
        </w:rPr>
      </w:pPr>
      <w:r w:rsidRPr="002C526A">
        <w:rPr>
          <w:rFonts w:hint="eastAsia"/>
          <w:sz w:val="24"/>
          <w:szCs w:val="24"/>
          <w:u w:val="single"/>
        </w:rPr>
        <w:t>派遣</w:t>
      </w:r>
      <w:r>
        <w:rPr>
          <w:rFonts w:hint="eastAsia"/>
          <w:sz w:val="24"/>
          <w:szCs w:val="24"/>
          <w:u w:val="single"/>
        </w:rPr>
        <w:t xml:space="preserve">年度：　　　　</w:t>
      </w:r>
      <w:r w:rsidRPr="002C526A">
        <w:rPr>
          <w:rFonts w:hint="eastAsia"/>
          <w:sz w:val="24"/>
          <w:szCs w:val="24"/>
          <w:u w:val="single"/>
        </w:rPr>
        <w:t>年度</w:t>
      </w:r>
    </w:p>
    <w:p w:rsidR="002C526A" w:rsidRPr="002C526A" w:rsidRDefault="002C526A" w:rsidP="006B31A3">
      <w:pPr>
        <w:pStyle w:val="a9"/>
        <w:ind w:leftChars="100" w:left="450" w:right="-1" w:hangingChars="100" w:hanging="240"/>
        <w:jc w:val="both"/>
        <w:rPr>
          <w:sz w:val="24"/>
          <w:szCs w:val="24"/>
          <w:u w:val="single"/>
        </w:rPr>
      </w:pPr>
      <w:r>
        <w:rPr>
          <w:rFonts w:hint="eastAsia"/>
          <w:sz w:val="24"/>
          <w:szCs w:val="24"/>
        </w:rPr>
        <w:t xml:space="preserve">　　</w:t>
      </w:r>
      <w:r w:rsidRPr="002C526A">
        <w:rPr>
          <w:rFonts w:hint="eastAsia"/>
          <w:sz w:val="24"/>
          <w:szCs w:val="24"/>
          <w:u w:val="single"/>
        </w:rPr>
        <w:t xml:space="preserve">派遣場所：（都道府県名）　　　　</w:t>
      </w:r>
      <w:r w:rsidR="004D0D5A">
        <w:rPr>
          <w:rFonts w:hint="eastAsia"/>
          <w:sz w:val="24"/>
          <w:szCs w:val="24"/>
          <w:u w:val="single"/>
        </w:rPr>
        <w:t xml:space="preserve">　</w:t>
      </w:r>
      <w:r w:rsidRPr="002C526A">
        <w:rPr>
          <w:rFonts w:hint="eastAsia"/>
          <w:sz w:val="24"/>
          <w:szCs w:val="24"/>
          <w:u w:val="single"/>
        </w:rPr>
        <w:t xml:space="preserve">　　（市町村名）</w:t>
      </w:r>
      <w:r w:rsidR="004D0D5A">
        <w:rPr>
          <w:rFonts w:hint="eastAsia"/>
          <w:sz w:val="24"/>
          <w:szCs w:val="24"/>
          <w:u w:val="single"/>
        </w:rPr>
        <w:t xml:space="preserve">　</w:t>
      </w:r>
      <w:r w:rsidRPr="002C526A">
        <w:rPr>
          <w:rFonts w:hint="eastAsia"/>
          <w:sz w:val="24"/>
          <w:szCs w:val="24"/>
          <w:u w:val="single"/>
        </w:rPr>
        <w:t xml:space="preserve">　　　　　　</w:t>
      </w:r>
    </w:p>
    <w:p w:rsidR="002C526A" w:rsidRDefault="002C526A" w:rsidP="006B31A3">
      <w:pPr>
        <w:pStyle w:val="a9"/>
        <w:ind w:leftChars="100" w:left="450" w:right="-1" w:hangingChars="100" w:hanging="240"/>
        <w:jc w:val="both"/>
        <w:rPr>
          <w:sz w:val="24"/>
          <w:szCs w:val="24"/>
        </w:rPr>
      </w:pPr>
    </w:p>
    <w:p w:rsidR="00A83D00" w:rsidRPr="00A83D00" w:rsidRDefault="004D0D5A" w:rsidP="006B31A3">
      <w:pPr>
        <w:pStyle w:val="a9"/>
        <w:ind w:leftChars="100" w:left="450" w:right="-1" w:hangingChars="100" w:hanging="240"/>
        <w:jc w:val="both"/>
        <w:rPr>
          <w:sz w:val="24"/>
          <w:szCs w:val="24"/>
        </w:rPr>
      </w:pPr>
      <w:r>
        <w:rPr>
          <w:rFonts w:hint="eastAsia"/>
          <w:sz w:val="24"/>
          <w:szCs w:val="24"/>
        </w:rPr>
        <w:t>２</w:t>
      </w:r>
      <w:r w:rsidR="00A83D00" w:rsidRPr="00A83D00">
        <w:rPr>
          <w:rFonts w:hint="eastAsia"/>
          <w:sz w:val="24"/>
          <w:szCs w:val="24"/>
        </w:rPr>
        <w:t xml:space="preserve">　</w:t>
      </w:r>
      <w:r w:rsidR="00330AB5">
        <w:rPr>
          <w:rFonts w:hint="eastAsia"/>
          <w:sz w:val="24"/>
          <w:szCs w:val="24"/>
        </w:rPr>
        <w:t>現在、</w:t>
      </w:r>
      <w:r w:rsidR="00A83D00" w:rsidRPr="00A83D00">
        <w:rPr>
          <w:rFonts w:hint="eastAsia"/>
          <w:sz w:val="24"/>
          <w:szCs w:val="24"/>
        </w:rPr>
        <w:t>次に掲げる資格のいずれかを保有して</w:t>
      </w:r>
      <w:r w:rsidR="00B5408A">
        <w:rPr>
          <w:rFonts w:hint="eastAsia"/>
          <w:sz w:val="24"/>
          <w:szCs w:val="24"/>
        </w:rPr>
        <w:t>いる。</w:t>
      </w:r>
    </w:p>
    <w:p w:rsidR="00A83D00" w:rsidRPr="00A83D00" w:rsidRDefault="00A83D00" w:rsidP="006B31A3">
      <w:pPr>
        <w:pStyle w:val="a9"/>
        <w:ind w:right="-1" w:firstLineChars="100" w:firstLine="240"/>
        <w:jc w:val="both"/>
        <w:rPr>
          <w:sz w:val="24"/>
          <w:szCs w:val="24"/>
        </w:rPr>
      </w:pPr>
      <w:r w:rsidRPr="00A83D00">
        <w:rPr>
          <w:rFonts w:hint="eastAsia"/>
          <w:sz w:val="24"/>
          <w:szCs w:val="24"/>
        </w:rPr>
        <w:t>（１）技術士（建設部門に限る。）</w:t>
      </w:r>
    </w:p>
    <w:p w:rsidR="00A83D00" w:rsidRPr="00A83D00" w:rsidRDefault="00A83D00" w:rsidP="006B31A3">
      <w:pPr>
        <w:pStyle w:val="a9"/>
        <w:ind w:right="-1" w:firstLineChars="100" w:firstLine="240"/>
        <w:jc w:val="both"/>
        <w:rPr>
          <w:sz w:val="24"/>
          <w:szCs w:val="24"/>
        </w:rPr>
      </w:pPr>
      <w:r w:rsidRPr="00A83D00">
        <w:rPr>
          <w:rFonts w:hint="eastAsia"/>
          <w:sz w:val="24"/>
          <w:szCs w:val="24"/>
        </w:rPr>
        <w:t>（２）一級建築士</w:t>
      </w:r>
    </w:p>
    <w:p w:rsidR="0033580D" w:rsidRDefault="00A83D00" w:rsidP="006B31A3">
      <w:pPr>
        <w:pStyle w:val="a9"/>
        <w:ind w:right="-1" w:firstLineChars="100" w:firstLine="240"/>
        <w:jc w:val="both"/>
        <w:rPr>
          <w:sz w:val="24"/>
          <w:szCs w:val="24"/>
        </w:rPr>
      </w:pPr>
      <w:r w:rsidRPr="00A83D00">
        <w:rPr>
          <w:rFonts w:hint="eastAsia"/>
          <w:sz w:val="24"/>
          <w:szCs w:val="24"/>
        </w:rPr>
        <w:t>（３）</w:t>
      </w:r>
      <w:r w:rsidR="00FD2D06">
        <w:rPr>
          <w:rFonts w:hint="eastAsia"/>
          <w:sz w:val="24"/>
          <w:szCs w:val="24"/>
        </w:rPr>
        <w:t>土木・建築・造園に関する</w:t>
      </w:r>
      <w:r w:rsidRPr="00A83D00">
        <w:rPr>
          <w:rFonts w:hint="eastAsia"/>
          <w:sz w:val="24"/>
          <w:szCs w:val="24"/>
        </w:rPr>
        <w:t>一級施</w:t>
      </w:r>
      <w:r w:rsidR="00596A1F">
        <w:rPr>
          <w:rFonts w:hint="eastAsia"/>
          <w:sz w:val="24"/>
          <w:szCs w:val="24"/>
        </w:rPr>
        <w:t>工</w:t>
      </w:r>
      <w:r w:rsidRPr="00A83D00">
        <w:rPr>
          <w:rFonts w:hint="eastAsia"/>
          <w:sz w:val="24"/>
          <w:szCs w:val="24"/>
        </w:rPr>
        <w:t>管理技士</w:t>
      </w:r>
    </w:p>
    <w:p w:rsidR="00A83D00" w:rsidRDefault="00B86BF9" w:rsidP="006B31A3">
      <w:pPr>
        <w:pStyle w:val="a9"/>
        <w:ind w:right="-1" w:firstLineChars="100" w:firstLine="240"/>
        <w:jc w:val="both"/>
        <w:rPr>
          <w:sz w:val="24"/>
          <w:szCs w:val="24"/>
        </w:rPr>
      </w:pPr>
      <w:r>
        <w:rPr>
          <w:rFonts w:hint="eastAsia"/>
          <w:sz w:val="24"/>
          <w:szCs w:val="24"/>
        </w:rPr>
        <w:t xml:space="preserve">　</w:t>
      </w:r>
      <w:r w:rsidR="005C307D">
        <w:rPr>
          <w:rFonts w:hint="eastAsia"/>
          <w:sz w:val="24"/>
          <w:szCs w:val="24"/>
        </w:rPr>
        <w:t>※　資格を証明するものの写しを添付</w:t>
      </w:r>
    </w:p>
    <w:p w:rsidR="005C307D" w:rsidRPr="00A83D00" w:rsidRDefault="005C307D" w:rsidP="00A83D00">
      <w:pPr>
        <w:rPr>
          <w:sz w:val="24"/>
          <w:szCs w:val="24"/>
        </w:rPr>
      </w:pPr>
    </w:p>
    <w:p w:rsidR="00330AB5" w:rsidRDefault="00C1761A" w:rsidP="006B31A3">
      <w:pPr>
        <w:pStyle w:val="a9"/>
        <w:ind w:leftChars="100" w:left="450" w:right="-1" w:hangingChars="100" w:hanging="240"/>
        <w:jc w:val="both"/>
        <w:rPr>
          <w:sz w:val="24"/>
          <w:szCs w:val="24"/>
        </w:rPr>
      </w:pPr>
      <w:r>
        <w:rPr>
          <w:rFonts w:hint="eastAsia"/>
          <w:sz w:val="24"/>
          <w:szCs w:val="24"/>
        </w:rPr>
        <w:t>３</w:t>
      </w:r>
      <w:r w:rsidR="00330AB5" w:rsidRPr="00A83D00">
        <w:rPr>
          <w:rFonts w:hint="eastAsia"/>
          <w:sz w:val="24"/>
          <w:szCs w:val="24"/>
        </w:rPr>
        <w:t xml:space="preserve">　</w:t>
      </w:r>
      <w:r w:rsidR="00330AB5">
        <w:rPr>
          <w:rFonts w:hint="eastAsia"/>
          <w:sz w:val="24"/>
          <w:szCs w:val="24"/>
        </w:rPr>
        <w:t>現在、</w:t>
      </w:r>
      <w:r w:rsidR="00EC10A8">
        <w:rPr>
          <w:rFonts w:hint="eastAsia"/>
          <w:sz w:val="24"/>
          <w:szCs w:val="24"/>
        </w:rPr>
        <w:t>国、地方公共団体、</w:t>
      </w:r>
      <w:r w:rsidR="00330AB5">
        <w:rPr>
          <w:rFonts w:hint="eastAsia"/>
          <w:sz w:val="24"/>
          <w:szCs w:val="24"/>
        </w:rPr>
        <w:t>民間企業等の職員とし</w:t>
      </w:r>
      <w:r w:rsidR="00687E19">
        <w:rPr>
          <w:rFonts w:hint="eastAsia"/>
          <w:sz w:val="24"/>
          <w:szCs w:val="24"/>
        </w:rPr>
        <w:t>て、土木、建築又は宅地開発に関する技術に関して職務を行っている</w:t>
      </w:r>
      <w:r w:rsidR="00265E98">
        <w:rPr>
          <w:rFonts w:hint="eastAsia"/>
          <w:sz w:val="24"/>
          <w:szCs w:val="24"/>
        </w:rPr>
        <w:t>。</w:t>
      </w:r>
    </w:p>
    <w:p w:rsidR="00F95BBE" w:rsidRDefault="00F95BBE" w:rsidP="00265E98">
      <w:pPr>
        <w:pStyle w:val="a9"/>
        <w:ind w:right="-1"/>
        <w:jc w:val="both"/>
        <w:rPr>
          <w:sz w:val="24"/>
          <w:szCs w:val="24"/>
        </w:rPr>
      </w:pPr>
    </w:p>
    <w:p w:rsidR="00330AB5" w:rsidRPr="00A83D00" w:rsidRDefault="00330AB5" w:rsidP="001F52F4">
      <w:pPr>
        <w:pStyle w:val="a9"/>
        <w:ind w:right="-1" w:firstLineChars="400" w:firstLine="960"/>
        <w:jc w:val="both"/>
        <w:rPr>
          <w:sz w:val="24"/>
          <w:szCs w:val="24"/>
        </w:rPr>
      </w:pPr>
      <w:r w:rsidRPr="00A83D00">
        <w:rPr>
          <w:rFonts w:hint="eastAsia"/>
          <w:sz w:val="24"/>
          <w:szCs w:val="24"/>
        </w:rPr>
        <w:t xml:space="preserve">＜勤務先＞　</w:t>
      </w:r>
      <w:r w:rsidRPr="00A83D00">
        <w:rPr>
          <w:rFonts w:hint="eastAsia"/>
          <w:sz w:val="24"/>
          <w:szCs w:val="24"/>
          <w:u w:val="single"/>
        </w:rPr>
        <w:t xml:space="preserve">名　　称　：　　　　　　　　　　　　　　　</w:t>
      </w:r>
    </w:p>
    <w:p w:rsidR="006B31A3" w:rsidRDefault="00330AB5" w:rsidP="00D66DA1">
      <w:pPr>
        <w:pStyle w:val="a9"/>
        <w:ind w:right="-1"/>
        <w:jc w:val="both"/>
        <w:rPr>
          <w:sz w:val="24"/>
          <w:szCs w:val="24"/>
        </w:rPr>
      </w:pPr>
      <w:r w:rsidRPr="00A83D00">
        <w:rPr>
          <w:rFonts w:hint="eastAsia"/>
          <w:sz w:val="24"/>
          <w:szCs w:val="24"/>
        </w:rPr>
        <w:t xml:space="preserve">　</w:t>
      </w:r>
      <w:r w:rsidRPr="00190984">
        <w:rPr>
          <w:rFonts w:hint="eastAsia"/>
          <w:sz w:val="24"/>
          <w:szCs w:val="24"/>
        </w:rPr>
        <w:t xml:space="preserve">　　　　　</w:t>
      </w:r>
      <w:r w:rsidR="00190984" w:rsidRPr="00190984">
        <w:rPr>
          <w:rFonts w:hint="eastAsia"/>
          <w:sz w:val="24"/>
          <w:szCs w:val="24"/>
        </w:rPr>
        <w:t xml:space="preserve">　</w:t>
      </w:r>
      <w:r w:rsidRPr="00190984">
        <w:rPr>
          <w:rFonts w:hint="eastAsia"/>
          <w:sz w:val="24"/>
          <w:szCs w:val="24"/>
        </w:rPr>
        <w:t xml:space="preserve">　　</w:t>
      </w:r>
    </w:p>
    <w:p w:rsidR="00C519A2" w:rsidRPr="00D66DA1" w:rsidRDefault="00330AB5" w:rsidP="001F52F4">
      <w:pPr>
        <w:pStyle w:val="a9"/>
        <w:ind w:right="-1" w:firstLineChars="1000" w:firstLine="2400"/>
        <w:jc w:val="both"/>
        <w:rPr>
          <w:sz w:val="24"/>
          <w:szCs w:val="24"/>
          <w:u w:val="single"/>
        </w:rPr>
      </w:pPr>
      <w:r w:rsidRPr="00A83D00">
        <w:rPr>
          <w:rFonts w:hint="eastAsia"/>
          <w:sz w:val="24"/>
          <w:szCs w:val="24"/>
          <w:u w:val="single"/>
        </w:rPr>
        <w:t>所属部署　：</w:t>
      </w:r>
      <w:r w:rsidRPr="00190984">
        <w:rPr>
          <w:rFonts w:hint="eastAsia"/>
          <w:sz w:val="24"/>
          <w:szCs w:val="24"/>
          <w:u w:val="single"/>
        </w:rPr>
        <w:t xml:space="preserve">　　　　　　　　　　　　　　　</w:t>
      </w:r>
    </w:p>
    <w:p w:rsidR="00213DE5" w:rsidRPr="00304F3A" w:rsidRDefault="00197AFB" w:rsidP="00A83D00">
      <w:pPr>
        <w:rPr>
          <w:sz w:val="24"/>
          <w:szCs w:val="24"/>
        </w:rPr>
      </w:pPr>
      <w:r>
        <w:rPr>
          <w:noProof/>
          <w:sz w:val="24"/>
          <w:szCs w:val="24"/>
        </w:rPr>
        <mc:AlternateContent>
          <mc:Choice Requires="wps">
            <w:drawing>
              <wp:anchor distT="0" distB="0" distL="114300" distR="114300" simplePos="0" relativeHeight="251660288" behindDoc="0" locked="0" layoutInCell="1" allowOverlap="1" wp14:anchorId="44943918" wp14:editId="055F1940">
                <wp:simplePos x="0" y="0"/>
                <wp:positionH relativeFrom="column">
                  <wp:posOffset>918845</wp:posOffset>
                </wp:positionH>
                <wp:positionV relativeFrom="paragraph">
                  <wp:posOffset>107315</wp:posOffset>
                </wp:positionV>
                <wp:extent cx="4105275" cy="0"/>
                <wp:effectExtent l="0" t="0" r="9525" b="19050"/>
                <wp:wrapNone/>
                <wp:docPr id="3" name="直線コネクタ 3"/>
                <wp:cNvGraphicFramePr/>
                <a:graphic xmlns:a="http://schemas.openxmlformats.org/drawingml/2006/main">
                  <a:graphicData uri="http://schemas.microsoft.com/office/word/2010/wordprocessingShape">
                    <wps:wsp>
                      <wps:cNvCnPr/>
                      <wps:spPr>
                        <a:xfrm>
                          <a:off x="0" y="0"/>
                          <a:ext cx="4105275"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B89590"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35pt,8.45pt" to="395.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" strokecolor="black [3213]" strokeweight="1pt">
                <v:stroke dashstyle="3 1"/>
              </v:line>
            </w:pict>
          </mc:Fallback>
        </mc:AlternateContent>
      </w:r>
      <w:r>
        <w:rPr>
          <w:noProof/>
          <w:sz w:val="24"/>
          <w:szCs w:val="24"/>
        </w:rPr>
        <mc:AlternateContent>
          <mc:Choice Requires="wps">
            <w:drawing>
              <wp:anchor distT="0" distB="0" distL="114300" distR="114300" simplePos="0" relativeHeight="251659264" behindDoc="0" locked="0" layoutInCell="1" allowOverlap="1" wp14:anchorId="44A3A77F" wp14:editId="555D85C8">
                <wp:simplePos x="0" y="0"/>
                <wp:positionH relativeFrom="column">
                  <wp:posOffset>909320</wp:posOffset>
                </wp:positionH>
                <wp:positionV relativeFrom="paragraph">
                  <wp:posOffset>100330</wp:posOffset>
                </wp:positionV>
                <wp:extent cx="9525" cy="121920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9525" cy="121920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538EE0D" id="直線コネクタ 2"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6pt,7.9pt" to="72.35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" strokecolor="black [3213]" strokeweight="1pt">
                <v:stroke dashstyle="3 1"/>
              </v:line>
            </w:pict>
          </mc:Fallback>
        </mc:AlternateContent>
      </w:r>
      <w:r w:rsidR="00E46F2A">
        <w:rPr>
          <w:noProof/>
          <w:sz w:val="24"/>
          <w:szCs w:val="24"/>
        </w:rPr>
        <mc:AlternateContent>
          <mc:Choice Requires="wps">
            <w:drawing>
              <wp:anchor distT="0" distB="0" distL="114300" distR="114300" simplePos="0" relativeHeight="251662336" behindDoc="0" locked="0" layoutInCell="1" allowOverlap="1" wp14:anchorId="7FE230E7" wp14:editId="237B19A9">
                <wp:simplePos x="0" y="0"/>
                <wp:positionH relativeFrom="column">
                  <wp:posOffset>5033645</wp:posOffset>
                </wp:positionH>
                <wp:positionV relativeFrom="paragraph">
                  <wp:posOffset>100330</wp:posOffset>
                </wp:positionV>
                <wp:extent cx="0" cy="1219200"/>
                <wp:effectExtent l="0" t="0" r="19050" b="0"/>
                <wp:wrapNone/>
                <wp:docPr id="5" name="直線コネクタ 5"/>
                <wp:cNvGraphicFramePr/>
                <a:graphic xmlns:a="http://schemas.openxmlformats.org/drawingml/2006/main">
                  <a:graphicData uri="http://schemas.microsoft.com/office/word/2010/wordprocessingShape">
                    <wps:wsp>
                      <wps:cNvCnPr/>
                      <wps:spPr>
                        <a:xfrm>
                          <a:off x="0" y="0"/>
                          <a:ext cx="0" cy="121920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46748AF" id="直線コネクタ 5"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6.35pt,7.9pt" to="396.35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" strokecolor="black [3213]" strokeweight="1pt">
                <v:stroke dashstyle="3 1"/>
              </v:line>
            </w:pict>
          </mc:Fallback>
        </mc:AlternateContent>
      </w:r>
    </w:p>
    <w:p w:rsidR="00E46F2A" w:rsidRDefault="00190984" w:rsidP="00190984">
      <w:pPr>
        <w:rPr>
          <w:sz w:val="24"/>
          <w:szCs w:val="24"/>
        </w:rPr>
      </w:pPr>
      <w:r>
        <w:rPr>
          <w:rFonts w:hint="eastAsia"/>
          <w:sz w:val="24"/>
          <w:szCs w:val="24"/>
        </w:rPr>
        <w:t xml:space="preserve">　　</w:t>
      </w:r>
      <w:r w:rsidR="001F52F4">
        <w:rPr>
          <w:rFonts w:hint="eastAsia"/>
          <w:sz w:val="24"/>
          <w:szCs w:val="24"/>
        </w:rPr>
        <w:t xml:space="preserve">　</w:t>
      </w:r>
      <w:r>
        <w:rPr>
          <w:rFonts w:hint="eastAsia"/>
          <w:sz w:val="24"/>
          <w:szCs w:val="24"/>
        </w:rPr>
        <w:t xml:space="preserve">　</w:t>
      </w:r>
      <w:r w:rsidR="00197AFB">
        <w:rPr>
          <w:rFonts w:hint="eastAsia"/>
          <w:sz w:val="24"/>
          <w:szCs w:val="24"/>
        </w:rPr>
        <w:t xml:space="preserve">　　　</w:t>
      </w:r>
      <w:r w:rsidR="00E46F2A">
        <w:rPr>
          <w:rFonts w:hint="eastAsia"/>
          <w:sz w:val="24"/>
          <w:szCs w:val="24"/>
        </w:rPr>
        <w:t>３に関する上席者の確認欄</w:t>
      </w:r>
    </w:p>
    <w:p w:rsidR="00E46F2A" w:rsidRPr="00E46F2A" w:rsidRDefault="00E46F2A" w:rsidP="00190984">
      <w:pPr>
        <w:rPr>
          <w:sz w:val="24"/>
          <w:szCs w:val="24"/>
        </w:rPr>
      </w:pPr>
    </w:p>
    <w:p w:rsidR="00190984" w:rsidRPr="00190984" w:rsidRDefault="00190984" w:rsidP="00E46F2A">
      <w:pPr>
        <w:ind w:firstLineChars="400" w:firstLine="960"/>
        <w:rPr>
          <w:sz w:val="24"/>
          <w:szCs w:val="24"/>
          <w:u w:val="single"/>
        </w:rPr>
      </w:pPr>
      <w:r>
        <w:rPr>
          <w:rFonts w:hint="eastAsia"/>
          <w:sz w:val="24"/>
          <w:szCs w:val="24"/>
        </w:rPr>
        <w:t xml:space="preserve">　</w:t>
      </w:r>
      <w:r w:rsidR="001D0EE2">
        <w:rPr>
          <w:rFonts w:hint="eastAsia"/>
          <w:sz w:val="24"/>
          <w:szCs w:val="24"/>
        </w:rPr>
        <w:t xml:space="preserve">　　　</w:t>
      </w:r>
      <w:r w:rsidRPr="00190984">
        <w:rPr>
          <w:rFonts w:hint="eastAsia"/>
          <w:sz w:val="24"/>
          <w:szCs w:val="24"/>
        </w:rPr>
        <w:t xml:space="preserve">　　</w:t>
      </w:r>
      <w:r w:rsidRPr="00190984">
        <w:rPr>
          <w:rFonts w:hint="eastAsia"/>
          <w:sz w:val="24"/>
          <w:szCs w:val="24"/>
          <w:u w:val="single"/>
        </w:rPr>
        <w:t>職　　名</w:t>
      </w:r>
      <w:r>
        <w:rPr>
          <w:rFonts w:hint="eastAsia"/>
          <w:sz w:val="24"/>
          <w:szCs w:val="24"/>
          <w:u w:val="single"/>
        </w:rPr>
        <w:t xml:space="preserve">　：</w:t>
      </w:r>
      <w:r w:rsidRPr="00190984">
        <w:rPr>
          <w:rFonts w:hint="eastAsia"/>
          <w:sz w:val="24"/>
          <w:szCs w:val="24"/>
          <w:u w:val="single"/>
        </w:rPr>
        <w:t xml:space="preserve">　　　　　　　　　　　　　　　</w:t>
      </w:r>
    </w:p>
    <w:p w:rsidR="006B31A3" w:rsidRDefault="00190984" w:rsidP="00190984">
      <w:pPr>
        <w:rPr>
          <w:sz w:val="24"/>
          <w:szCs w:val="24"/>
        </w:rPr>
      </w:pPr>
      <w:r>
        <w:rPr>
          <w:rFonts w:hint="eastAsia"/>
          <w:sz w:val="24"/>
          <w:szCs w:val="24"/>
        </w:rPr>
        <w:t xml:space="preserve">　　　　　　　　　</w:t>
      </w:r>
    </w:p>
    <w:p w:rsidR="00EC10A8" w:rsidRDefault="00190984" w:rsidP="00E46F2A">
      <w:pPr>
        <w:ind w:firstLineChars="1000" w:firstLine="2400"/>
        <w:rPr>
          <w:sz w:val="24"/>
          <w:szCs w:val="24"/>
        </w:rPr>
      </w:pPr>
      <w:r w:rsidRPr="00190984">
        <w:rPr>
          <w:rFonts w:hint="eastAsia"/>
          <w:sz w:val="24"/>
          <w:szCs w:val="24"/>
          <w:u w:val="single"/>
        </w:rPr>
        <w:t>氏　　名</w:t>
      </w:r>
      <w:r>
        <w:rPr>
          <w:rFonts w:hint="eastAsia"/>
          <w:sz w:val="24"/>
          <w:szCs w:val="24"/>
          <w:u w:val="single"/>
        </w:rPr>
        <w:t xml:space="preserve">　：　　　　　　　　　　　　印</w:t>
      </w:r>
      <w:r w:rsidRPr="00190984">
        <w:rPr>
          <w:rFonts w:hint="eastAsia"/>
          <w:sz w:val="24"/>
          <w:szCs w:val="24"/>
          <w:u w:val="single"/>
        </w:rPr>
        <w:t xml:space="preserve">　　</w:t>
      </w:r>
    </w:p>
    <w:p w:rsidR="00213DE5" w:rsidRDefault="003A78E2" w:rsidP="00A83D00">
      <w:pPr>
        <w:rPr>
          <w:sz w:val="24"/>
          <w:szCs w:val="24"/>
        </w:rPr>
      </w:pPr>
      <w:r>
        <w:rPr>
          <w:rFonts w:hint="eastAsia"/>
          <w:noProof/>
          <w:sz w:val="24"/>
          <w:szCs w:val="24"/>
        </w:rPr>
        <mc:AlternateContent>
          <mc:Choice Requires="wps">
            <w:drawing>
              <wp:anchor distT="0" distB="0" distL="114300" distR="114300" simplePos="0" relativeHeight="251661312" behindDoc="0" locked="0" layoutInCell="1" allowOverlap="1">
                <wp:simplePos x="0" y="0"/>
                <wp:positionH relativeFrom="column">
                  <wp:posOffset>918845</wp:posOffset>
                </wp:positionH>
                <wp:positionV relativeFrom="paragraph">
                  <wp:posOffset>116840</wp:posOffset>
                </wp:positionV>
                <wp:extent cx="4114800" cy="0"/>
                <wp:effectExtent l="0" t="0" r="0" b="19050"/>
                <wp:wrapNone/>
                <wp:docPr id="4" name="直線コネクタ 4"/>
                <wp:cNvGraphicFramePr/>
                <a:graphic xmlns:a="http://schemas.openxmlformats.org/drawingml/2006/main">
                  <a:graphicData uri="http://schemas.microsoft.com/office/word/2010/wordprocessingShape">
                    <wps:wsp>
                      <wps:cNvCnPr/>
                      <wps:spPr>
                        <a:xfrm>
                          <a:off x="0" y="0"/>
                          <a:ext cx="411480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E0E9FD" id="直線コネクタ 4"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35pt,9.2pt" to="396.3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" strokecolor="black [3213]" strokeweight="1pt">
                <v:stroke dashstyle="3 1"/>
              </v:line>
            </w:pict>
          </mc:Fallback>
        </mc:AlternateContent>
      </w:r>
    </w:p>
    <w:p w:rsidR="008509F2" w:rsidRDefault="008509F2" w:rsidP="00A83D00">
      <w:pPr>
        <w:rPr>
          <w:sz w:val="24"/>
          <w:szCs w:val="24"/>
        </w:rPr>
      </w:pPr>
    </w:p>
    <w:p w:rsidR="00E46F2A" w:rsidRPr="00613DC4" w:rsidRDefault="00E46F2A" w:rsidP="00A83D00">
      <w:pPr>
        <w:rPr>
          <w:sz w:val="24"/>
          <w:szCs w:val="24"/>
        </w:rPr>
      </w:pPr>
    </w:p>
    <w:p w:rsidR="00A83D00" w:rsidRPr="00A83D00" w:rsidRDefault="00DF42DF" w:rsidP="00A83D00">
      <w:pPr>
        <w:wordWrap w:val="0"/>
        <w:jc w:val="right"/>
        <w:rPr>
          <w:sz w:val="24"/>
          <w:szCs w:val="24"/>
        </w:rPr>
      </w:pPr>
      <w:r>
        <w:rPr>
          <w:rFonts w:hint="eastAsia"/>
          <w:sz w:val="24"/>
          <w:szCs w:val="24"/>
        </w:rPr>
        <w:t>令和</w:t>
      </w:r>
      <w:r w:rsidR="00A83D00" w:rsidRPr="00A83D00">
        <w:rPr>
          <w:rFonts w:hint="eastAsia"/>
          <w:sz w:val="24"/>
          <w:szCs w:val="24"/>
        </w:rPr>
        <w:t xml:space="preserve">　　年　　月　　日</w:t>
      </w:r>
      <w:r>
        <w:rPr>
          <w:rFonts w:hint="eastAsia"/>
          <w:sz w:val="24"/>
          <w:szCs w:val="24"/>
        </w:rPr>
        <w:t xml:space="preserve">　　</w:t>
      </w:r>
      <w:bookmarkStart w:id="0" w:name="_GoBack"/>
      <w:bookmarkEnd w:id="0"/>
      <w:r w:rsidR="00A83D00">
        <w:rPr>
          <w:rFonts w:hint="eastAsia"/>
          <w:sz w:val="24"/>
          <w:szCs w:val="24"/>
        </w:rPr>
        <w:t xml:space="preserve">　　</w:t>
      </w:r>
    </w:p>
    <w:p w:rsidR="00A10D0D" w:rsidRPr="008509F2" w:rsidRDefault="00A10D0D" w:rsidP="00A83D00">
      <w:pPr>
        <w:rPr>
          <w:sz w:val="24"/>
          <w:szCs w:val="24"/>
        </w:rPr>
      </w:pPr>
    </w:p>
    <w:p w:rsidR="002D427B" w:rsidRPr="008509F2" w:rsidRDefault="00A83D00" w:rsidP="008509F2">
      <w:pPr>
        <w:wordWrap w:val="0"/>
        <w:jc w:val="right"/>
        <w:rPr>
          <w:sz w:val="24"/>
          <w:szCs w:val="24"/>
        </w:rPr>
      </w:pPr>
      <w:r w:rsidRPr="00A83D00">
        <w:rPr>
          <w:rFonts w:hint="eastAsia"/>
          <w:sz w:val="24"/>
          <w:szCs w:val="24"/>
          <w:u w:val="single"/>
        </w:rPr>
        <w:t>氏名　　　　　　　　　　印</w:t>
      </w:r>
      <w:r w:rsidR="00641559">
        <w:rPr>
          <w:rFonts w:hint="eastAsia"/>
          <w:sz w:val="24"/>
          <w:szCs w:val="24"/>
          <w:u w:val="single"/>
        </w:rPr>
        <w:t xml:space="preserve">　</w:t>
      </w:r>
      <w:r w:rsidRPr="00A83D00">
        <w:rPr>
          <w:rFonts w:hint="eastAsia"/>
          <w:sz w:val="24"/>
          <w:szCs w:val="24"/>
        </w:rPr>
        <w:t xml:space="preserve">　</w:t>
      </w:r>
    </w:p>
    <w:p w:rsidR="00A10D0D" w:rsidRDefault="00A10D0D" w:rsidP="00D46F36">
      <w:pPr>
        <w:overflowPunct w:val="0"/>
        <w:textAlignment w:val="baseline"/>
        <w:rPr>
          <w:rFonts w:ascii="Times New Roman" w:eastAsia="ＭＳ 明朝" w:hAnsi="Times New Roman" w:cs="ＭＳ 明朝"/>
          <w:color w:val="000000"/>
          <w:kern w:val="0"/>
          <w:szCs w:val="21"/>
        </w:rPr>
      </w:pPr>
    </w:p>
    <w:p w:rsidR="00D46F36" w:rsidRDefault="00D46F36" w:rsidP="00D46F36">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福島県被災宅地危険度判定士登録要綱（抜粋）</w:t>
      </w:r>
    </w:p>
    <w:p w:rsidR="00D46F36" w:rsidRPr="00D46F36" w:rsidRDefault="00D46F36" w:rsidP="006B31A3">
      <w:pPr>
        <w:overflowPunct w:val="0"/>
        <w:ind w:firstLineChars="100" w:firstLine="210"/>
        <w:textAlignment w:val="baseline"/>
        <w:rPr>
          <w:rFonts w:ascii="ＭＳ 明朝" w:eastAsia="ＭＳ 明朝" w:hAnsi="Times New Roman" w:cs="Times New Roman"/>
          <w:color w:val="000000"/>
          <w:kern w:val="0"/>
          <w:szCs w:val="21"/>
        </w:rPr>
      </w:pPr>
      <w:r w:rsidRPr="00D46F36">
        <w:rPr>
          <w:rFonts w:ascii="Times New Roman" w:eastAsia="ＭＳ 明朝" w:hAnsi="Times New Roman" w:cs="ＭＳ 明朝" w:hint="eastAsia"/>
          <w:color w:val="000000"/>
          <w:kern w:val="0"/>
          <w:szCs w:val="21"/>
        </w:rPr>
        <w:t>（登録の更新）</w:t>
      </w:r>
    </w:p>
    <w:p w:rsidR="00EC10A8" w:rsidRPr="00A1552F" w:rsidRDefault="00D46F36" w:rsidP="006B31A3">
      <w:pPr>
        <w:ind w:leftChars="100" w:left="210" w:firstLineChars="100" w:firstLine="210"/>
        <w:jc w:val="left"/>
        <w:rPr>
          <w:rFonts w:ascii="Times New Roman" w:eastAsia="ＭＳ 明朝" w:hAnsi="Times New Roman" w:cs="ＭＳ 明朝"/>
          <w:color w:val="000000"/>
          <w:kern w:val="0"/>
          <w:szCs w:val="21"/>
        </w:rPr>
      </w:pPr>
      <w:r w:rsidRPr="00D46F36">
        <w:rPr>
          <w:rFonts w:ascii="Times New Roman" w:eastAsia="ＭＳ 明朝" w:hAnsi="Times New Roman" w:cs="ＭＳ 明朝" w:hint="eastAsia"/>
          <w:color w:val="000000"/>
          <w:kern w:val="0"/>
          <w:szCs w:val="21"/>
        </w:rPr>
        <w:t>第７条　前条第２</w:t>
      </w:r>
      <w:r w:rsidR="00387F04">
        <w:rPr>
          <w:rFonts w:ascii="Times New Roman" w:eastAsia="ＭＳ 明朝" w:hAnsi="Times New Roman" w:cs="ＭＳ 明朝" w:hint="eastAsia"/>
          <w:color w:val="000000"/>
          <w:kern w:val="0"/>
          <w:szCs w:val="21"/>
        </w:rPr>
        <w:t>項による登録の有効期間終了の後も、引き続き宅地判定士としてこの</w:t>
      </w:r>
      <w:r w:rsidRPr="00D46F36">
        <w:rPr>
          <w:rFonts w:ascii="Times New Roman" w:eastAsia="ＭＳ 明朝" w:hAnsi="Times New Roman" w:cs="ＭＳ 明朝" w:hint="eastAsia"/>
          <w:color w:val="000000"/>
          <w:kern w:val="0"/>
          <w:szCs w:val="21"/>
        </w:rPr>
        <w:t>要綱による危険</w:t>
      </w:r>
      <w:r>
        <w:rPr>
          <w:rFonts w:ascii="Times New Roman" w:eastAsia="ＭＳ 明朝" w:hAnsi="Times New Roman" w:cs="ＭＳ 明朝" w:hint="eastAsia"/>
          <w:color w:val="000000"/>
          <w:kern w:val="0"/>
          <w:szCs w:val="21"/>
        </w:rPr>
        <w:t>度判定の実施に協力しようとする者は、現に有効な登録の有効期間の</w:t>
      </w:r>
      <w:r w:rsidRPr="00D46F36">
        <w:rPr>
          <w:rFonts w:ascii="Times New Roman" w:eastAsia="ＭＳ 明朝" w:hAnsi="Times New Roman" w:cs="ＭＳ 明朝" w:hint="eastAsia"/>
          <w:color w:val="000000"/>
          <w:kern w:val="0"/>
          <w:szCs w:val="21"/>
        </w:rPr>
        <w:t>終了までに、登</w:t>
      </w:r>
      <w:r>
        <w:rPr>
          <w:rFonts w:ascii="Times New Roman" w:eastAsia="ＭＳ 明朝" w:hAnsi="Times New Roman" w:cs="ＭＳ 明朝" w:hint="eastAsia"/>
          <w:color w:val="000000"/>
          <w:kern w:val="0"/>
          <w:szCs w:val="21"/>
        </w:rPr>
        <w:t>録申請書及び現に有効な登録証（以下「更新申請書等」という。）を</w:t>
      </w:r>
      <w:r w:rsidRPr="00D46F36">
        <w:rPr>
          <w:rFonts w:ascii="Times New Roman" w:eastAsia="ＭＳ 明朝" w:hAnsi="Times New Roman" w:cs="ＭＳ 明朝" w:hint="eastAsia"/>
          <w:color w:val="000000"/>
          <w:kern w:val="0"/>
          <w:szCs w:val="21"/>
        </w:rPr>
        <w:t>知事に提出し、第１２条の講習会を受講</w:t>
      </w:r>
      <w:r>
        <w:rPr>
          <w:rFonts w:ascii="Times New Roman" w:eastAsia="ＭＳ 明朝" w:hAnsi="Times New Roman" w:cs="ＭＳ 明朝" w:hint="eastAsia"/>
          <w:color w:val="000000"/>
          <w:kern w:val="0"/>
          <w:szCs w:val="21"/>
        </w:rPr>
        <w:t>し修了した場合、又は知事が講習会を修了し</w:t>
      </w:r>
      <w:r w:rsidRPr="00D46F36">
        <w:rPr>
          <w:rFonts w:ascii="Times New Roman" w:eastAsia="ＭＳ 明朝" w:hAnsi="Times New Roman" w:cs="ＭＳ 明朝" w:hint="eastAsia"/>
          <w:color w:val="000000"/>
          <w:kern w:val="0"/>
          <w:szCs w:val="21"/>
        </w:rPr>
        <w:t>た者と同等の知識を有すると認めた場合に登録を更新することができる。</w:t>
      </w:r>
    </w:p>
    <w:sectPr w:rsidR="00EC10A8" w:rsidRPr="00A1552F" w:rsidSect="00E46F2A">
      <w:pgSz w:w="11906" w:h="16838" w:code="9"/>
      <w:pgMar w:top="851" w:right="1418" w:bottom="851" w:left="1418"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5C3" w:rsidRDefault="001155C3" w:rsidP="00A83D00">
      <w:r>
        <w:separator/>
      </w:r>
    </w:p>
  </w:endnote>
  <w:endnote w:type="continuationSeparator" w:id="0">
    <w:p w:rsidR="001155C3" w:rsidRDefault="001155C3" w:rsidP="00A8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5C3" w:rsidRDefault="001155C3" w:rsidP="00A83D00">
      <w:r>
        <w:separator/>
      </w:r>
    </w:p>
  </w:footnote>
  <w:footnote w:type="continuationSeparator" w:id="0">
    <w:p w:rsidR="001155C3" w:rsidRDefault="001155C3" w:rsidP="00A83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1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1B9"/>
    <w:rsid w:val="00072DD0"/>
    <w:rsid w:val="00082EEE"/>
    <w:rsid w:val="000F3896"/>
    <w:rsid w:val="001155C3"/>
    <w:rsid w:val="00127DD7"/>
    <w:rsid w:val="00156A82"/>
    <w:rsid w:val="00171A0F"/>
    <w:rsid w:val="00190984"/>
    <w:rsid w:val="00197AFB"/>
    <w:rsid w:val="001D0EE2"/>
    <w:rsid w:val="001F52F4"/>
    <w:rsid w:val="00213DE5"/>
    <w:rsid w:val="002306D0"/>
    <w:rsid w:val="002437AC"/>
    <w:rsid w:val="00265E98"/>
    <w:rsid w:val="002C526A"/>
    <w:rsid w:val="002D427B"/>
    <w:rsid w:val="00304F3A"/>
    <w:rsid w:val="003203C4"/>
    <w:rsid w:val="00322F9D"/>
    <w:rsid w:val="00330AB5"/>
    <w:rsid w:val="0033580D"/>
    <w:rsid w:val="00387F04"/>
    <w:rsid w:val="003A78E2"/>
    <w:rsid w:val="004464E5"/>
    <w:rsid w:val="004617B3"/>
    <w:rsid w:val="00474379"/>
    <w:rsid w:val="00483712"/>
    <w:rsid w:val="004C121D"/>
    <w:rsid w:val="004D0D5A"/>
    <w:rsid w:val="004F61AF"/>
    <w:rsid w:val="0053312B"/>
    <w:rsid w:val="0053344E"/>
    <w:rsid w:val="00573359"/>
    <w:rsid w:val="00596A1F"/>
    <w:rsid w:val="005C307D"/>
    <w:rsid w:val="00613DC4"/>
    <w:rsid w:val="00641559"/>
    <w:rsid w:val="00641CE6"/>
    <w:rsid w:val="00643B89"/>
    <w:rsid w:val="00661BB5"/>
    <w:rsid w:val="00670B98"/>
    <w:rsid w:val="00687E19"/>
    <w:rsid w:val="006B31A3"/>
    <w:rsid w:val="006B71E4"/>
    <w:rsid w:val="006E2FF5"/>
    <w:rsid w:val="007B56F5"/>
    <w:rsid w:val="007B71B9"/>
    <w:rsid w:val="008509F2"/>
    <w:rsid w:val="00857D55"/>
    <w:rsid w:val="008A771C"/>
    <w:rsid w:val="008D250C"/>
    <w:rsid w:val="008D27E2"/>
    <w:rsid w:val="008E511C"/>
    <w:rsid w:val="00924DD9"/>
    <w:rsid w:val="00925E56"/>
    <w:rsid w:val="009664F4"/>
    <w:rsid w:val="00A10D0D"/>
    <w:rsid w:val="00A1552F"/>
    <w:rsid w:val="00A7307B"/>
    <w:rsid w:val="00A809F9"/>
    <w:rsid w:val="00A83D00"/>
    <w:rsid w:val="00AB09EA"/>
    <w:rsid w:val="00AB1154"/>
    <w:rsid w:val="00B022AC"/>
    <w:rsid w:val="00B03971"/>
    <w:rsid w:val="00B5408A"/>
    <w:rsid w:val="00B86BF9"/>
    <w:rsid w:val="00BB1BC2"/>
    <w:rsid w:val="00BC07F2"/>
    <w:rsid w:val="00BC6FD4"/>
    <w:rsid w:val="00BD5605"/>
    <w:rsid w:val="00BE596F"/>
    <w:rsid w:val="00C1761A"/>
    <w:rsid w:val="00C519A2"/>
    <w:rsid w:val="00CC2857"/>
    <w:rsid w:val="00D37D96"/>
    <w:rsid w:val="00D46F36"/>
    <w:rsid w:val="00D66DA1"/>
    <w:rsid w:val="00D714F3"/>
    <w:rsid w:val="00DC6F05"/>
    <w:rsid w:val="00DF42DF"/>
    <w:rsid w:val="00E46F2A"/>
    <w:rsid w:val="00EC10A8"/>
    <w:rsid w:val="00ED463D"/>
    <w:rsid w:val="00ED482D"/>
    <w:rsid w:val="00EE0310"/>
    <w:rsid w:val="00F06587"/>
    <w:rsid w:val="00F465DF"/>
    <w:rsid w:val="00F53331"/>
    <w:rsid w:val="00F56F9B"/>
    <w:rsid w:val="00F71E82"/>
    <w:rsid w:val="00F95BBE"/>
    <w:rsid w:val="00FD2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BB289D"/>
  <w15:docId w15:val="{2D1F6E12-95DE-4E97-878B-48957643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3D00"/>
    <w:pPr>
      <w:tabs>
        <w:tab w:val="center" w:pos="4252"/>
        <w:tab w:val="right" w:pos="8504"/>
      </w:tabs>
      <w:snapToGrid w:val="0"/>
    </w:pPr>
  </w:style>
  <w:style w:type="character" w:customStyle="1" w:styleId="a4">
    <w:name w:val="ヘッダー (文字)"/>
    <w:basedOn w:val="a0"/>
    <w:link w:val="a3"/>
    <w:uiPriority w:val="99"/>
    <w:rsid w:val="00A83D00"/>
  </w:style>
  <w:style w:type="paragraph" w:styleId="a5">
    <w:name w:val="footer"/>
    <w:basedOn w:val="a"/>
    <w:link w:val="a6"/>
    <w:uiPriority w:val="99"/>
    <w:unhideWhenUsed/>
    <w:rsid w:val="00A83D00"/>
    <w:pPr>
      <w:tabs>
        <w:tab w:val="center" w:pos="4252"/>
        <w:tab w:val="right" w:pos="8504"/>
      </w:tabs>
      <w:snapToGrid w:val="0"/>
    </w:pPr>
  </w:style>
  <w:style w:type="character" w:customStyle="1" w:styleId="a6">
    <w:name w:val="フッター (文字)"/>
    <w:basedOn w:val="a0"/>
    <w:link w:val="a5"/>
    <w:uiPriority w:val="99"/>
    <w:rsid w:val="00A83D00"/>
  </w:style>
  <w:style w:type="paragraph" w:styleId="a7">
    <w:name w:val="Note Heading"/>
    <w:basedOn w:val="a"/>
    <w:next w:val="a"/>
    <w:link w:val="a8"/>
    <w:uiPriority w:val="99"/>
    <w:unhideWhenUsed/>
    <w:rsid w:val="00A83D00"/>
    <w:pPr>
      <w:jc w:val="center"/>
    </w:pPr>
  </w:style>
  <w:style w:type="character" w:customStyle="1" w:styleId="a8">
    <w:name w:val="記 (文字)"/>
    <w:basedOn w:val="a0"/>
    <w:link w:val="a7"/>
    <w:uiPriority w:val="99"/>
    <w:rsid w:val="00A83D00"/>
  </w:style>
  <w:style w:type="paragraph" w:styleId="a9">
    <w:name w:val="Closing"/>
    <w:basedOn w:val="a"/>
    <w:link w:val="aa"/>
    <w:uiPriority w:val="99"/>
    <w:unhideWhenUsed/>
    <w:rsid w:val="00A83D00"/>
    <w:pPr>
      <w:jc w:val="right"/>
    </w:pPr>
  </w:style>
  <w:style w:type="character" w:customStyle="1" w:styleId="aa">
    <w:name w:val="結語 (文字)"/>
    <w:basedOn w:val="a0"/>
    <w:link w:val="a9"/>
    <w:uiPriority w:val="99"/>
    <w:rsid w:val="00A83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戸田 英美</cp:lastModifiedBy>
  <cp:revision>100</cp:revision>
  <cp:lastPrinted>2013-12-11T08:25:00Z</cp:lastPrinted>
  <dcterms:created xsi:type="dcterms:W3CDTF">2013-12-04T04:48:00Z</dcterms:created>
  <dcterms:modified xsi:type="dcterms:W3CDTF">2019-11-21T01:24:00Z</dcterms:modified>
</cp:coreProperties>
</file>